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03981" w14:textId="77777777" w:rsidR="00DB61AF" w:rsidRDefault="00DB61AF" w:rsidP="00DB61AF">
      <w:pPr>
        <w:pStyle w:val="Heading1"/>
        <w:numPr>
          <w:ilvl w:val="0"/>
          <w:numId w:val="0"/>
        </w:numPr>
        <w:ind w:left="432" w:hanging="432"/>
        <w:jc w:val="center"/>
      </w:pPr>
      <w:r>
        <w:rPr>
          <w:noProof/>
          <w:lang w:eastAsia="en-US"/>
        </w:rPr>
        <w:drawing>
          <wp:inline distT="0" distB="0" distL="0" distR="0" wp14:anchorId="33F265C5" wp14:editId="7537150C">
            <wp:extent cx="2457143" cy="149523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mal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143" cy="1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AC6DB" w14:textId="77777777" w:rsidR="00173227" w:rsidRPr="0037533C" w:rsidRDefault="0037533C" w:rsidP="00DB61AF">
      <w:pPr>
        <w:pStyle w:val="Heading1"/>
        <w:numPr>
          <w:ilvl w:val="0"/>
          <w:numId w:val="0"/>
        </w:numPr>
        <w:ind w:left="432" w:hanging="432"/>
        <w:jc w:val="center"/>
        <w:rPr>
          <w:lang w:val="es-GT"/>
        </w:rPr>
      </w:pPr>
      <w:r w:rsidRPr="0037533C">
        <w:rPr>
          <w:lang w:val="es-GT"/>
        </w:rPr>
        <w:t>Póli</w:t>
      </w:r>
      <w:r>
        <w:rPr>
          <w:lang w:val="es-GT"/>
        </w:rPr>
        <w:t>z</w:t>
      </w:r>
      <w:r w:rsidRPr="0037533C">
        <w:rPr>
          <w:lang w:val="es-GT"/>
        </w:rPr>
        <w:t>a</w:t>
      </w:r>
      <w:r w:rsidR="0029256F" w:rsidRPr="0037533C">
        <w:rPr>
          <w:lang w:val="es-GT"/>
        </w:rPr>
        <w:t xml:space="preserve"> de </w:t>
      </w:r>
      <w:r w:rsidRPr="0037533C">
        <w:rPr>
          <w:lang w:val="es-GT"/>
        </w:rPr>
        <w:t>Citas Faltadas/</w:t>
      </w:r>
      <w:r>
        <w:rPr>
          <w:lang w:val="es-GT"/>
        </w:rPr>
        <w:t>perdidas</w:t>
      </w:r>
    </w:p>
    <w:p w14:paraId="3CCB93DA" w14:textId="77777777" w:rsidR="006626A3" w:rsidRPr="003855AC" w:rsidRDefault="003855AC" w:rsidP="006626A3">
      <w:pPr>
        <w:rPr>
          <w:lang w:val="es-GT"/>
        </w:rPr>
      </w:pPr>
      <w:r w:rsidRPr="003855AC">
        <w:rPr>
          <w:lang w:val="es-GT"/>
        </w:rPr>
        <w:t>Querido Paciente</w:t>
      </w:r>
      <w:r w:rsidR="006626A3" w:rsidRPr="003855AC">
        <w:rPr>
          <w:lang w:val="es-GT"/>
        </w:rPr>
        <w:t>,</w:t>
      </w:r>
    </w:p>
    <w:p w14:paraId="68F3F94B" w14:textId="3234C6E7" w:rsidR="006626A3" w:rsidRPr="003855AC" w:rsidRDefault="003855AC" w:rsidP="006626A3">
      <w:pPr>
        <w:rPr>
          <w:lang w:val="es-GT"/>
        </w:rPr>
      </w:pPr>
      <w:r w:rsidRPr="003855AC">
        <w:rPr>
          <w:lang w:val="es-GT"/>
        </w:rPr>
        <w:t>Debido a nuestra alta demanda de citas r</w:t>
      </w:r>
      <w:r>
        <w:rPr>
          <w:lang w:val="es-GT"/>
        </w:rPr>
        <w:t>e</w:t>
      </w:r>
      <w:r w:rsidRPr="003855AC">
        <w:rPr>
          <w:lang w:val="es-GT"/>
        </w:rPr>
        <w:t>servadas, nos vemos obli</w:t>
      </w:r>
      <w:r>
        <w:rPr>
          <w:lang w:val="es-GT"/>
        </w:rPr>
        <w:t>gados a implementar una nueva póliza en nuestra oficina</w:t>
      </w:r>
      <w:r w:rsidR="006626A3" w:rsidRPr="003855AC">
        <w:rPr>
          <w:lang w:val="es-GT"/>
        </w:rPr>
        <w:t>:</w:t>
      </w:r>
    </w:p>
    <w:p w14:paraId="72AFB00C" w14:textId="77777777" w:rsidR="00677988" w:rsidRPr="003855AC" w:rsidRDefault="00677988" w:rsidP="006626A3">
      <w:pPr>
        <w:rPr>
          <w:lang w:val="es-GT"/>
        </w:rPr>
      </w:pPr>
    </w:p>
    <w:p w14:paraId="5901BB96" w14:textId="77777777" w:rsidR="006626A3" w:rsidRPr="005B6FF0" w:rsidRDefault="0029256F" w:rsidP="006626A3">
      <w:pPr>
        <w:rPr>
          <w:b/>
          <w:lang w:val="es-GT"/>
        </w:rPr>
      </w:pPr>
      <w:r w:rsidRPr="005B6FF0">
        <w:rPr>
          <w:b/>
          <w:lang w:val="es-GT"/>
        </w:rPr>
        <w:t>Póliza</w:t>
      </w:r>
      <w:r w:rsidR="005B6FF0" w:rsidRPr="005B6FF0">
        <w:rPr>
          <w:b/>
          <w:lang w:val="es-GT"/>
        </w:rPr>
        <w:t xml:space="preserve"> de 3 Citas Faltadas</w:t>
      </w:r>
      <w:r>
        <w:rPr>
          <w:b/>
          <w:lang w:val="es-GT"/>
        </w:rPr>
        <w:t>/</w:t>
      </w:r>
      <w:r w:rsidR="005B6FF0" w:rsidRPr="005B6FF0">
        <w:rPr>
          <w:b/>
          <w:lang w:val="es-GT"/>
        </w:rPr>
        <w:t>Perdidas</w:t>
      </w:r>
      <w:r w:rsidR="00AB3F85" w:rsidRPr="005B6FF0">
        <w:rPr>
          <w:b/>
          <w:lang w:val="es-GT"/>
        </w:rPr>
        <w:t>:</w:t>
      </w:r>
      <w:r w:rsidR="006626A3" w:rsidRPr="005B6FF0">
        <w:rPr>
          <w:b/>
          <w:lang w:val="es-GT"/>
        </w:rPr>
        <w:t xml:space="preserve"> </w:t>
      </w:r>
    </w:p>
    <w:p w14:paraId="328653D1" w14:textId="3DC38637" w:rsidR="00677988" w:rsidRPr="003855AC" w:rsidRDefault="00677988" w:rsidP="00677988">
      <w:pPr>
        <w:ind w:firstLine="708"/>
        <w:rPr>
          <w:b/>
          <w:color w:val="00B050"/>
          <w:lang w:val="es-GT"/>
        </w:rPr>
      </w:pPr>
      <w:r w:rsidRPr="003855AC">
        <w:rPr>
          <w:b/>
          <w:color w:val="00B050"/>
          <w:lang w:val="es-GT"/>
        </w:rPr>
        <w:t>1</w:t>
      </w:r>
      <w:r w:rsidRPr="003855AC">
        <w:rPr>
          <w:b/>
          <w:color w:val="00B050"/>
          <w:vertAlign w:val="superscript"/>
          <w:lang w:val="es-GT"/>
        </w:rPr>
        <w:t>st</w:t>
      </w:r>
      <w:r w:rsidRPr="003855AC">
        <w:rPr>
          <w:b/>
          <w:color w:val="00B050"/>
          <w:lang w:val="es-GT"/>
        </w:rPr>
        <w:t xml:space="preserve"> </w:t>
      </w:r>
      <w:r w:rsidR="003855AC" w:rsidRPr="003855AC">
        <w:rPr>
          <w:b/>
          <w:color w:val="00B050"/>
          <w:lang w:val="es-GT"/>
        </w:rPr>
        <w:t>Cita Faltada/Perdida</w:t>
      </w:r>
      <w:r w:rsidRPr="003855AC">
        <w:rPr>
          <w:b/>
          <w:color w:val="00B050"/>
          <w:lang w:val="es-GT"/>
        </w:rPr>
        <w:t xml:space="preserve">: </w:t>
      </w:r>
      <w:r w:rsidRPr="003855AC">
        <w:rPr>
          <w:b/>
          <w:color w:val="00B050"/>
          <w:lang w:val="es-GT"/>
        </w:rPr>
        <w:tab/>
      </w:r>
      <w:r w:rsidR="003855AC" w:rsidRPr="003855AC">
        <w:rPr>
          <w:b/>
          <w:color w:val="00B050"/>
          <w:lang w:val="es-GT"/>
        </w:rPr>
        <w:t>Advertencia Verbal</w:t>
      </w:r>
      <w:r w:rsidR="003A2CE1">
        <w:rPr>
          <w:b/>
          <w:color w:val="00B050"/>
          <w:lang w:val="es-GT"/>
        </w:rPr>
        <w:t xml:space="preserve"> (</w:t>
      </w:r>
      <w:proofErr w:type="spellStart"/>
      <w:r w:rsidR="003A2CE1">
        <w:rPr>
          <w:b/>
          <w:color w:val="00B050"/>
          <w:lang w:val="es-GT"/>
        </w:rPr>
        <w:t>mas</w:t>
      </w:r>
      <w:proofErr w:type="spellEnd"/>
      <w:r w:rsidR="003A2CE1">
        <w:rPr>
          <w:b/>
          <w:color w:val="00B050"/>
          <w:lang w:val="es-GT"/>
        </w:rPr>
        <w:t xml:space="preserve"> de 10 minutos tarde)</w:t>
      </w:r>
    </w:p>
    <w:p w14:paraId="664A4919" w14:textId="77777777" w:rsidR="00677988" w:rsidRPr="003855AC" w:rsidRDefault="00677988" w:rsidP="00677988">
      <w:pPr>
        <w:ind w:firstLine="708"/>
        <w:rPr>
          <w:b/>
          <w:color w:val="FFC000"/>
          <w:lang w:val="es-GT"/>
        </w:rPr>
      </w:pPr>
      <w:r w:rsidRPr="003855AC">
        <w:rPr>
          <w:b/>
          <w:color w:val="FFC000"/>
          <w:lang w:val="es-GT"/>
        </w:rPr>
        <w:t>2</w:t>
      </w:r>
      <w:r w:rsidRPr="003855AC">
        <w:rPr>
          <w:b/>
          <w:color w:val="FFC000"/>
          <w:vertAlign w:val="superscript"/>
          <w:lang w:val="es-GT"/>
        </w:rPr>
        <w:t>nd</w:t>
      </w:r>
      <w:r w:rsidRPr="003855AC">
        <w:rPr>
          <w:b/>
          <w:color w:val="FFC000"/>
          <w:lang w:val="es-GT"/>
        </w:rPr>
        <w:t xml:space="preserve"> </w:t>
      </w:r>
      <w:r w:rsidR="003855AC" w:rsidRPr="003855AC">
        <w:rPr>
          <w:b/>
          <w:color w:val="FFC000"/>
          <w:lang w:val="es-GT"/>
        </w:rPr>
        <w:t>Cita Faltada/ Perdida</w:t>
      </w:r>
      <w:r w:rsidRPr="003855AC">
        <w:rPr>
          <w:b/>
          <w:color w:val="FFC000"/>
          <w:lang w:val="es-GT"/>
        </w:rPr>
        <w:t xml:space="preserve">: </w:t>
      </w:r>
      <w:r w:rsidRPr="003855AC">
        <w:rPr>
          <w:b/>
          <w:color w:val="FFC000"/>
          <w:lang w:val="es-GT"/>
        </w:rPr>
        <w:tab/>
      </w:r>
      <w:r w:rsidR="003855AC" w:rsidRPr="003855AC">
        <w:rPr>
          <w:b/>
          <w:color w:val="FFC000"/>
          <w:lang w:val="es-GT"/>
        </w:rPr>
        <w:t xml:space="preserve">Carga de </w:t>
      </w:r>
      <w:r w:rsidRPr="003855AC">
        <w:rPr>
          <w:b/>
          <w:color w:val="FFC000"/>
          <w:lang w:val="es-GT"/>
        </w:rPr>
        <w:t xml:space="preserve">$75 </w:t>
      </w:r>
      <w:r w:rsidR="003855AC" w:rsidRPr="003855AC">
        <w:rPr>
          <w:b/>
          <w:color w:val="FFC000"/>
          <w:lang w:val="es-GT"/>
        </w:rPr>
        <w:t>a su cuenta.</w:t>
      </w:r>
    </w:p>
    <w:p w14:paraId="4AE32B8F" w14:textId="77777777" w:rsidR="00677988" w:rsidRPr="003855AC" w:rsidRDefault="00677988" w:rsidP="00677988">
      <w:pPr>
        <w:ind w:firstLine="708"/>
        <w:rPr>
          <w:b/>
          <w:color w:val="FF0000"/>
          <w:lang w:val="es-GT"/>
        </w:rPr>
      </w:pPr>
      <w:r w:rsidRPr="003855AC">
        <w:rPr>
          <w:b/>
          <w:color w:val="FF0000"/>
          <w:lang w:val="es-GT"/>
        </w:rPr>
        <w:t>3</w:t>
      </w:r>
      <w:r w:rsidRPr="003855AC">
        <w:rPr>
          <w:b/>
          <w:color w:val="FF0000"/>
          <w:vertAlign w:val="superscript"/>
          <w:lang w:val="es-GT"/>
        </w:rPr>
        <w:t>rd</w:t>
      </w:r>
      <w:r w:rsidRPr="003855AC">
        <w:rPr>
          <w:b/>
          <w:color w:val="FF0000"/>
          <w:lang w:val="es-GT"/>
        </w:rPr>
        <w:t xml:space="preserve"> </w:t>
      </w:r>
      <w:r w:rsidR="003855AC" w:rsidRPr="003855AC">
        <w:rPr>
          <w:b/>
          <w:color w:val="FF0000"/>
          <w:lang w:val="es-GT"/>
        </w:rPr>
        <w:t>Cita Faltada/ Perdida</w:t>
      </w:r>
      <w:r w:rsidRPr="003855AC">
        <w:rPr>
          <w:b/>
          <w:color w:val="FF0000"/>
          <w:lang w:val="es-GT"/>
        </w:rPr>
        <w:t xml:space="preserve">: </w:t>
      </w:r>
      <w:r w:rsidRPr="003855AC">
        <w:rPr>
          <w:b/>
          <w:color w:val="FF0000"/>
          <w:lang w:val="es-GT"/>
        </w:rPr>
        <w:tab/>
      </w:r>
      <w:r w:rsidR="003855AC" w:rsidRPr="003855AC">
        <w:rPr>
          <w:b/>
          <w:color w:val="FF0000"/>
          <w:lang w:val="es-GT"/>
        </w:rPr>
        <w:t>Pa</w:t>
      </w:r>
      <w:r w:rsidR="003855AC">
        <w:rPr>
          <w:b/>
          <w:color w:val="FF0000"/>
          <w:lang w:val="es-GT"/>
        </w:rPr>
        <w:t>ciente Despedido de Practica</w:t>
      </w:r>
    </w:p>
    <w:p w14:paraId="080AE0DF" w14:textId="77777777" w:rsidR="006626A3" w:rsidRPr="005B6FF0" w:rsidRDefault="005B6FF0" w:rsidP="0029256F">
      <w:pPr>
        <w:ind w:firstLine="708"/>
        <w:rPr>
          <w:lang w:val="es-GT"/>
        </w:rPr>
      </w:pPr>
      <w:r w:rsidRPr="005B6FF0">
        <w:rPr>
          <w:lang w:val="es-GT"/>
        </w:rPr>
        <w:t>Nosotros en Gent</w:t>
      </w:r>
      <w:r w:rsidR="0029256F">
        <w:rPr>
          <w:lang w:val="es-GT"/>
        </w:rPr>
        <w:t xml:space="preserve">le </w:t>
      </w:r>
      <w:r w:rsidRPr="005B6FF0">
        <w:rPr>
          <w:lang w:val="es-GT"/>
        </w:rPr>
        <w:t>Dental e</w:t>
      </w:r>
      <w:r>
        <w:rPr>
          <w:lang w:val="es-GT"/>
        </w:rPr>
        <w:t xml:space="preserve">stamos orgullosos de poder proveerle servicios de alta calidad en su cuidado dental y la </w:t>
      </w:r>
      <w:proofErr w:type="spellStart"/>
      <w:r>
        <w:rPr>
          <w:lang w:val="es-GT"/>
        </w:rPr>
        <w:t>ultima</w:t>
      </w:r>
      <w:proofErr w:type="spellEnd"/>
      <w:r>
        <w:rPr>
          <w:lang w:val="es-GT"/>
        </w:rPr>
        <w:t xml:space="preserve"> </w:t>
      </w:r>
      <w:r w:rsidR="0029256F">
        <w:rPr>
          <w:lang w:val="es-GT"/>
        </w:rPr>
        <w:t>tecnología</w:t>
      </w:r>
      <w:r>
        <w:rPr>
          <w:lang w:val="es-GT"/>
        </w:rPr>
        <w:t xml:space="preserve"> para nuestros pacientes. Nosotros queremos continuar de poder proveer lo mismo a usted y a su familia, sin </w:t>
      </w:r>
      <w:proofErr w:type="gramStart"/>
      <w:r>
        <w:rPr>
          <w:lang w:val="es-GT"/>
        </w:rPr>
        <w:t>embargo</w:t>
      </w:r>
      <w:proofErr w:type="gramEnd"/>
      <w:r>
        <w:rPr>
          <w:lang w:val="es-GT"/>
        </w:rPr>
        <w:t xml:space="preserve"> tiene que adherirse y aceptar la póliza de arriba por una buena razón. </w:t>
      </w:r>
    </w:p>
    <w:p w14:paraId="24618F46" w14:textId="68DC7939" w:rsidR="0051097A" w:rsidRDefault="005B6FF0" w:rsidP="000B0911">
      <w:pPr>
        <w:ind w:firstLine="708"/>
        <w:rPr>
          <w:lang w:val="es-GT"/>
        </w:rPr>
      </w:pPr>
      <w:r w:rsidRPr="005B6FF0">
        <w:rPr>
          <w:lang w:val="es-GT"/>
        </w:rPr>
        <w:t xml:space="preserve">Como usted sabe le </w:t>
      </w:r>
      <w:r>
        <w:rPr>
          <w:lang w:val="es-GT"/>
        </w:rPr>
        <w:t xml:space="preserve">servimos a muchos pacientes. </w:t>
      </w:r>
      <w:r w:rsidRPr="005B6FF0">
        <w:rPr>
          <w:lang w:val="es-GT"/>
        </w:rPr>
        <w:t>Cuando un paciente reserv</w:t>
      </w:r>
      <w:r>
        <w:rPr>
          <w:lang w:val="es-GT"/>
        </w:rPr>
        <w:t>a</w:t>
      </w:r>
      <w:r w:rsidRPr="005B6FF0">
        <w:rPr>
          <w:lang w:val="es-GT"/>
        </w:rPr>
        <w:t xml:space="preserve"> nuestro</w:t>
      </w:r>
      <w:r>
        <w:rPr>
          <w:lang w:val="es-GT"/>
        </w:rPr>
        <w:t xml:space="preserve"> tiempo y recursos sin embargo no logran mantener el tiempo reservado, crea una dificultad para nosotros. </w:t>
      </w:r>
      <w:r w:rsidRPr="005B6FF0">
        <w:rPr>
          <w:lang w:val="es-GT"/>
        </w:rPr>
        <w:t>Es muy difícil de llenar los espacios</w:t>
      </w:r>
      <w:r>
        <w:rPr>
          <w:lang w:val="es-GT"/>
        </w:rPr>
        <w:t xml:space="preserve"> </w:t>
      </w:r>
      <w:r w:rsidRPr="005B6FF0">
        <w:rPr>
          <w:lang w:val="es-GT"/>
        </w:rPr>
        <w:t>que dejan las cita</w:t>
      </w:r>
      <w:r>
        <w:rPr>
          <w:lang w:val="es-GT"/>
        </w:rPr>
        <w:t xml:space="preserve">s perdidas/ falladas con otros pacientes cuando no recibimos ninguna notificación de cancelación, también el pago de nuestro personal, el costo de los materiales para arreglar su cita es una perdida debido a nuestras </w:t>
      </w:r>
      <w:r w:rsidR="0029256F">
        <w:rPr>
          <w:lang w:val="es-GT"/>
        </w:rPr>
        <w:t xml:space="preserve">citas falladas/ o canceladas de </w:t>
      </w:r>
      <w:proofErr w:type="spellStart"/>
      <w:r w:rsidR="0029256F">
        <w:rPr>
          <w:lang w:val="es-GT"/>
        </w:rPr>
        <w:t>ultimo</w:t>
      </w:r>
      <w:proofErr w:type="spellEnd"/>
      <w:r w:rsidR="0029256F">
        <w:rPr>
          <w:lang w:val="es-GT"/>
        </w:rPr>
        <w:t xml:space="preserve"> minuto. </w:t>
      </w:r>
      <w:r w:rsidR="0029256F" w:rsidRPr="0029256F">
        <w:rPr>
          <w:lang w:val="es-GT"/>
        </w:rPr>
        <w:t>Nosotros entendemos que pueden suceder cosas sin previo aviso e</w:t>
      </w:r>
      <w:r w:rsidR="0029256F">
        <w:rPr>
          <w:lang w:val="es-GT"/>
        </w:rPr>
        <w:t xml:space="preserve">n nuestras vidas. </w:t>
      </w:r>
      <w:r w:rsidR="0029256F" w:rsidRPr="0029256F">
        <w:rPr>
          <w:lang w:val="es-GT"/>
        </w:rPr>
        <w:t>Nosotros entendemos que su tiempo es valioso por eso t</w:t>
      </w:r>
      <w:r w:rsidR="0029256F">
        <w:rPr>
          <w:lang w:val="es-GT"/>
        </w:rPr>
        <w:t xml:space="preserve">omamos múltiples </w:t>
      </w:r>
      <w:proofErr w:type="gramStart"/>
      <w:r w:rsidR="0029256F">
        <w:rPr>
          <w:lang w:val="es-GT"/>
        </w:rPr>
        <w:t>medidas  para</w:t>
      </w:r>
      <w:proofErr w:type="gramEnd"/>
      <w:r w:rsidR="0029256F">
        <w:rPr>
          <w:lang w:val="es-GT"/>
        </w:rPr>
        <w:t xml:space="preserve"> asegurarnos de recordarle el tiempo que </w:t>
      </w:r>
      <w:proofErr w:type="spellStart"/>
      <w:r w:rsidR="0029256F">
        <w:rPr>
          <w:lang w:val="es-GT"/>
        </w:rPr>
        <w:t>a</w:t>
      </w:r>
      <w:proofErr w:type="spellEnd"/>
      <w:r w:rsidR="0029256F">
        <w:rPr>
          <w:lang w:val="es-GT"/>
        </w:rPr>
        <w:t xml:space="preserve"> reservado a su cita. </w:t>
      </w:r>
      <w:r w:rsidR="0029256F" w:rsidRPr="0029256F">
        <w:rPr>
          <w:lang w:val="es-GT"/>
        </w:rPr>
        <w:t>Nosotros le pedimos a usted que se asegure siempre d</w:t>
      </w:r>
      <w:r w:rsidR="0029256F">
        <w:rPr>
          <w:lang w:val="es-GT"/>
        </w:rPr>
        <w:t xml:space="preserve">e darnos la </w:t>
      </w:r>
      <w:proofErr w:type="spellStart"/>
      <w:r w:rsidR="0029256F">
        <w:rPr>
          <w:lang w:val="es-GT"/>
        </w:rPr>
        <w:t>mas</w:t>
      </w:r>
      <w:proofErr w:type="spellEnd"/>
      <w:r w:rsidR="0029256F">
        <w:rPr>
          <w:lang w:val="es-GT"/>
        </w:rPr>
        <w:t xml:space="preserve"> reciente y correcta información para guardarla en su archivo. </w:t>
      </w:r>
    </w:p>
    <w:p w14:paraId="6D237FC2" w14:textId="77777777" w:rsidR="00E15D21" w:rsidRPr="0029256F" w:rsidRDefault="00E15D21" w:rsidP="000B0911">
      <w:pPr>
        <w:ind w:firstLine="708"/>
        <w:rPr>
          <w:lang w:val="es-GT"/>
        </w:rPr>
      </w:pPr>
    </w:p>
    <w:p w14:paraId="4DC2361D" w14:textId="05E91F94" w:rsidR="00877C66" w:rsidRDefault="0029256F" w:rsidP="000B0911">
      <w:pPr>
        <w:jc w:val="center"/>
        <w:rPr>
          <w:i/>
          <w:lang w:val="es-GT"/>
        </w:rPr>
      </w:pPr>
      <w:proofErr w:type="gramStart"/>
      <w:r w:rsidRPr="0029256F">
        <w:rPr>
          <w:i/>
          <w:lang w:val="es-GT"/>
        </w:rPr>
        <w:t>Gracias por dejarnos servirle a usted y esperamos verle pronto</w:t>
      </w:r>
      <w:r w:rsidR="006626A3" w:rsidRPr="0029256F">
        <w:rPr>
          <w:i/>
          <w:lang w:val="es-GT"/>
        </w:rPr>
        <w:t>!</w:t>
      </w:r>
      <w:proofErr w:type="gramEnd"/>
    </w:p>
    <w:p w14:paraId="5B6D2C08" w14:textId="77777777" w:rsidR="00E15D21" w:rsidRPr="0029256F" w:rsidRDefault="00E15D21" w:rsidP="000B0911">
      <w:pPr>
        <w:jc w:val="center"/>
        <w:rPr>
          <w:i/>
          <w:lang w:val="es-GT"/>
        </w:rPr>
      </w:pPr>
    </w:p>
    <w:p w14:paraId="2EA2CD87" w14:textId="77777777" w:rsidR="00677988" w:rsidRPr="0029256F" w:rsidRDefault="00677988">
      <w:pPr>
        <w:rPr>
          <w:lang w:val="es-GT"/>
        </w:rPr>
      </w:pPr>
    </w:p>
    <w:p w14:paraId="36B38976" w14:textId="77777777" w:rsidR="00877C66" w:rsidRDefault="00877C66">
      <w:r>
        <w:t>____________________________________________</w:t>
      </w:r>
      <w:r>
        <w:tab/>
      </w:r>
      <w:r>
        <w:tab/>
      </w:r>
      <w:r>
        <w:tab/>
        <w:t>_________________________</w:t>
      </w:r>
    </w:p>
    <w:p w14:paraId="20AD5068" w14:textId="77777777" w:rsidR="00877C66" w:rsidRDefault="0029256F">
      <w:proofErr w:type="spellStart"/>
      <w:r w:rsidRPr="0029256F">
        <w:rPr>
          <w:highlight w:val="yellow"/>
        </w:rPr>
        <w:t>Firma</w:t>
      </w:r>
      <w:proofErr w:type="spellEnd"/>
      <w:r w:rsidR="00877C66">
        <w:tab/>
      </w:r>
      <w:r w:rsidR="00877C66">
        <w:tab/>
      </w:r>
      <w:r w:rsidR="00877C66">
        <w:tab/>
      </w:r>
      <w:r w:rsidR="00877C66">
        <w:tab/>
      </w:r>
      <w:r w:rsidR="00877C66">
        <w:tab/>
      </w:r>
      <w:r w:rsidR="00877C66">
        <w:tab/>
      </w:r>
      <w:r w:rsidR="00877C66">
        <w:tab/>
      </w:r>
      <w:r w:rsidR="00877C66">
        <w:tab/>
      </w:r>
      <w:r w:rsidR="00877C66" w:rsidRPr="001C04EC">
        <w:rPr>
          <w:highlight w:val="yellow"/>
        </w:rPr>
        <w:t>Da</w:t>
      </w:r>
      <w:r w:rsidR="00877C66" w:rsidRPr="0029256F">
        <w:rPr>
          <w:highlight w:val="yellow"/>
        </w:rPr>
        <w:t>t</w:t>
      </w:r>
      <w:r w:rsidRPr="0029256F">
        <w:rPr>
          <w:highlight w:val="yellow"/>
        </w:rPr>
        <w:t>o</w:t>
      </w:r>
    </w:p>
    <w:sectPr w:rsidR="00877C66" w:rsidSect="00E15D2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6A3"/>
    <w:rsid w:val="00041813"/>
    <w:rsid w:val="00046E4A"/>
    <w:rsid w:val="0007162C"/>
    <w:rsid w:val="000B0911"/>
    <w:rsid w:val="000B74D6"/>
    <w:rsid w:val="00173227"/>
    <w:rsid w:val="001C04EC"/>
    <w:rsid w:val="0029256F"/>
    <w:rsid w:val="0036307B"/>
    <w:rsid w:val="0037533C"/>
    <w:rsid w:val="003855AC"/>
    <w:rsid w:val="003A2CE1"/>
    <w:rsid w:val="00467F9F"/>
    <w:rsid w:val="0051097A"/>
    <w:rsid w:val="005B6FF0"/>
    <w:rsid w:val="006626A3"/>
    <w:rsid w:val="00677988"/>
    <w:rsid w:val="006D2B4C"/>
    <w:rsid w:val="006F2706"/>
    <w:rsid w:val="00733128"/>
    <w:rsid w:val="0076107A"/>
    <w:rsid w:val="00774A2A"/>
    <w:rsid w:val="00830161"/>
    <w:rsid w:val="00877C66"/>
    <w:rsid w:val="009C7AAC"/>
    <w:rsid w:val="00AB3F85"/>
    <w:rsid w:val="00B07715"/>
    <w:rsid w:val="00B170A2"/>
    <w:rsid w:val="00C22C9A"/>
    <w:rsid w:val="00D26ABE"/>
    <w:rsid w:val="00D50CA2"/>
    <w:rsid w:val="00D87B3A"/>
    <w:rsid w:val="00DB0E6E"/>
    <w:rsid w:val="00DB61AF"/>
    <w:rsid w:val="00E14D03"/>
    <w:rsid w:val="00E15D21"/>
    <w:rsid w:val="00F01777"/>
    <w:rsid w:val="00F4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DBBF"/>
  <w15:docId w15:val="{45B80D04-B0D2-4322-B219-F8051664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ne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Gentle Dental</cp:lastModifiedBy>
  <cp:revision>5</cp:revision>
  <cp:lastPrinted>2020-10-20T21:44:00Z</cp:lastPrinted>
  <dcterms:created xsi:type="dcterms:W3CDTF">2020-08-03T17:46:00Z</dcterms:created>
  <dcterms:modified xsi:type="dcterms:W3CDTF">2020-10-20T21:48:00Z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